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83" w:rsidRDefault="000C1483" w:rsidP="00EB767A">
      <w:pPr>
        <w:autoSpaceDE w:val="0"/>
        <w:autoSpaceDN w:val="0"/>
        <w:adjustRightInd w:val="0"/>
        <w:spacing w:after="0" w:line="240" w:lineRule="auto"/>
        <w:rPr>
          <w:rFonts w:ascii="Verdana" w:hAnsi="Verdana" w:cs="Verdana"/>
          <w:bCs/>
          <w:color w:val="000000"/>
          <w:sz w:val="24"/>
          <w:szCs w:val="24"/>
        </w:rPr>
      </w:pPr>
      <w:r>
        <w:rPr>
          <w:rFonts w:ascii="Verdana" w:hAnsi="Verdana" w:cs="Verdana"/>
          <w:bCs/>
          <w:color w:val="000000"/>
          <w:sz w:val="24"/>
          <w:szCs w:val="24"/>
        </w:rPr>
        <w:t xml:space="preserve">RL 5a: </w:t>
      </w:r>
      <w:r w:rsidRPr="000C1483">
        <w:rPr>
          <w:rFonts w:ascii="Verdana" w:hAnsi="Verdana" w:cs="Verdana"/>
          <w:bCs/>
          <w:color w:val="000000"/>
          <w:sz w:val="24"/>
          <w:szCs w:val="24"/>
        </w:rPr>
        <w:t>Analyze how a particular sentence, chapter, scene, or stanza fits into the overall structure of a text and contributes to the development of the theme</w:t>
      </w:r>
      <w:r>
        <w:rPr>
          <w:rFonts w:ascii="Verdana" w:hAnsi="Verdana" w:cs="Verdana"/>
          <w:bCs/>
          <w:color w:val="000000"/>
          <w:sz w:val="24"/>
          <w:szCs w:val="24"/>
        </w:rPr>
        <w:t>.</w:t>
      </w:r>
      <w:bookmarkStart w:id="0" w:name="_GoBack"/>
      <w:bookmarkEnd w:id="0"/>
    </w:p>
    <w:p w:rsidR="000C1483" w:rsidRPr="000C1483" w:rsidRDefault="000C1483" w:rsidP="00EB767A">
      <w:pPr>
        <w:autoSpaceDE w:val="0"/>
        <w:autoSpaceDN w:val="0"/>
        <w:adjustRightInd w:val="0"/>
        <w:spacing w:after="0" w:line="240" w:lineRule="auto"/>
        <w:rPr>
          <w:rFonts w:ascii="Verdana" w:hAnsi="Verdana" w:cs="Verdana"/>
          <w:bCs/>
          <w:color w:val="000000"/>
          <w:sz w:val="24"/>
          <w:szCs w:val="24"/>
        </w:rPr>
      </w:pPr>
    </w:p>
    <w:p w:rsidR="00EB767A" w:rsidRDefault="00EB767A" w:rsidP="00EB767A">
      <w:pPr>
        <w:autoSpaceDE w:val="0"/>
        <w:autoSpaceDN w:val="0"/>
        <w:adjustRightInd w:val="0"/>
        <w:spacing w:after="0" w:line="240" w:lineRule="auto"/>
        <w:rPr>
          <w:rFonts w:ascii="Verdana" w:hAnsi="Verdana" w:cs="Verdana"/>
          <w:b/>
          <w:bCs/>
          <w:color w:val="000000"/>
          <w:sz w:val="56"/>
          <w:szCs w:val="56"/>
        </w:rPr>
      </w:pPr>
      <w:r>
        <w:rPr>
          <w:rFonts w:ascii="Verdana" w:hAnsi="Verdana" w:cs="Verdana"/>
          <w:b/>
          <w:bCs/>
          <w:color w:val="000000"/>
          <w:sz w:val="56"/>
          <w:szCs w:val="56"/>
        </w:rPr>
        <w:t>Jenna and the Black Cat</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“Eek!</w:t>
      </w:r>
      <w:proofErr w:type="gramEnd"/>
      <w:r>
        <w:rPr>
          <w:rFonts w:ascii="Verdana" w:hAnsi="Verdana" w:cs="Verdana"/>
          <w:color w:val="000000"/>
          <w:sz w:val="24"/>
          <w:szCs w:val="24"/>
        </w:rPr>
        <w:t xml:space="preserve"> That’s bad luck!” Jenna said when Erica walked under the ladder</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that</w:t>
      </w:r>
      <w:proofErr w:type="gramEnd"/>
      <w:r>
        <w:rPr>
          <w:rFonts w:ascii="Verdana" w:hAnsi="Verdana" w:cs="Verdana"/>
          <w:color w:val="000000"/>
          <w:sz w:val="24"/>
          <w:szCs w:val="24"/>
        </w:rPr>
        <w:t xml:space="preserve"> leaned up against the card-store wall. “Quick! We’ve got to find</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some</w:t>
      </w:r>
      <w:proofErr w:type="gramEnd"/>
      <w:r>
        <w:rPr>
          <w:rFonts w:ascii="Verdana" w:hAnsi="Verdana" w:cs="Verdana"/>
          <w:color w:val="000000"/>
          <w:sz w:val="24"/>
          <w:szCs w:val="24"/>
        </w:rPr>
        <w:t xml:space="preserve"> salt to shake over your right shoulder.”</w:t>
      </w:r>
    </w:p>
    <w:p w:rsidR="00EB767A" w:rsidRDefault="00EB767A" w:rsidP="00EB767A">
      <w:pPr>
        <w:autoSpaceDE w:val="0"/>
        <w:autoSpaceDN w:val="0"/>
        <w:adjustRightInd w:val="0"/>
        <w:spacing w:after="0" w:line="240" w:lineRule="auto"/>
        <w:rPr>
          <w:rFonts w:ascii="Verdana" w:hAnsi="Verdana" w:cs="Verdana"/>
          <w:color w:val="000000"/>
          <w:sz w:val="24"/>
          <w:szCs w:val="24"/>
        </w:rPr>
      </w:pPr>
    </w:p>
    <w:p w:rsidR="00EB767A" w:rsidRDefault="00EB767A" w:rsidP="00EB767A">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Erica was used to her friend’s </w:t>
      </w:r>
      <w:r>
        <w:rPr>
          <w:rFonts w:ascii="Verdana" w:hAnsi="Verdana" w:cs="Verdana"/>
          <w:b/>
          <w:bCs/>
          <w:color w:val="000000"/>
          <w:sz w:val="24"/>
          <w:szCs w:val="24"/>
        </w:rPr>
        <w:t>superstitions</w:t>
      </w:r>
      <w:r>
        <w:rPr>
          <w:rFonts w:ascii="Verdana" w:hAnsi="Verdana" w:cs="Verdana"/>
          <w:b/>
          <w:bCs/>
          <w:color w:val="000000"/>
          <w:sz w:val="16"/>
          <w:szCs w:val="16"/>
        </w:rPr>
        <w:t>1</w:t>
      </w:r>
      <w:r>
        <w:rPr>
          <w:rFonts w:ascii="Verdana" w:hAnsi="Verdana" w:cs="Verdana"/>
          <w:color w:val="000000"/>
          <w:sz w:val="24"/>
          <w:szCs w:val="24"/>
        </w:rPr>
        <w:t>. Jenna had many of the</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usual</w:t>
      </w:r>
      <w:proofErr w:type="gramEnd"/>
      <w:r>
        <w:rPr>
          <w:rFonts w:ascii="Verdana" w:hAnsi="Verdana" w:cs="Verdana"/>
          <w:color w:val="000000"/>
          <w:sz w:val="24"/>
          <w:szCs w:val="24"/>
        </w:rPr>
        <w:t xml:space="preserve"> ones, like not stepping on cracks. She also had a </w:t>
      </w:r>
      <w:r>
        <w:rPr>
          <w:rFonts w:ascii="Verdana" w:hAnsi="Verdana" w:cs="Verdana"/>
          <w:b/>
          <w:bCs/>
          <w:color w:val="000000"/>
          <w:sz w:val="24"/>
          <w:szCs w:val="24"/>
        </w:rPr>
        <w:t>slew</w:t>
      </w:r>
      <w:r>
        <w:rPr>
          <w:rFonts w:ascii="Verdana" w:hAnsi="Verdana" w:cs="Verdana"/>
          <w:b/>
          <w:bCs/>
          <w:color w:val="000000"/>
          <w:sz w:val="16"/>
          <w:szCs w:val="16"/>
        </w:rPr>
        <w:t xml:space="preserve">2 </w:t>
      </w:r>
      <w:r>
        <w:rPr>
          <w:rFonts w:ascii="Verdana" w:hAnsi="Verdana" w:cs="Verdana"/>
          <w:color w:val="000000"/>
          <w:sz w:val="24"/>
          <w:szCs w:val="24"/>
        </w:rPr>
        <w:t>of</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superstitious</w:t>
      </w:r>
      <w:proofErr w:type="gramEnd"/>
      <w:r>
        <w:rPr>
          <w:rFonts w:ascii="Verdana" w:hAnsi="Verdana" w:cs="Verdana"/>
          <w:color w:val="000000"/>
          <w:sz w:val="24"/>
          <w:szCs w:val="24"/>
        </w:rPr>
        <w:t xml:space="preserve"> beliefs that were unique. She wouldn’t wear the same color</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shirt</w:t>
      </w:r>
      <w:proofErr w:type="gramEnd"/>
      <w:r>
        <w:rPr>
          <w:rFonts w:ascii="Verdana" w:hAnsi="Verdana" w:cs="Verdana"/>
          <w:color w:val="000000"/>
          <w:sz w:val="24"/>
          <w:szCs w:val="24"/>
        </w:rPr>
        <w:t xml:space="preserve"> two days in a row. She believed that you couldn’t experience each day as a new day if you wore yesterday’s color. Erica overlooked Jenna’s </w:t>
      </w:r>
      <w:r>
        <w:rPr>
          <w:rFonts w:ascii="Verdana" w:hAnsi="Verdana" w:cs="Verdana"/>
          <w:b/>
          <w:bCs/>
          <w:color w:val="000000"/>
          <w:sz w:val="24"/>
          <w:szCs w:val="24"/>
        </w:rPr>
        <w:t>quirks</w:t>
      </w:r>
      <w:r>
        <w:rPr>
          <w:rFonts w:ascii="Verdana" w:hAnsi="Verdana" w:cs="Verdana"/>
          <w:b/>
          <w:bCs/>
          <w:color w:val="000000"/>
          <w:sz w:val="16"/>
          <w:szCs w:val="16"/>
        </w:rPr>
        <w:t>3</w:t>
      </w:r>
      <w:r>
        <w:rPr>
          <w:rFonts w:ascii="Verdana" w:hAnsi="Verdana" w:cs="Verdana"/>
          <w:color w:val="000000"/>
          <w:sz w:val="24"/>
          <w:szCs w:val="24"/>
        </w:rPr>
        <w:t>, though she kidded her about them sometimes. What she liked about Jenna was that she was thoughtful and that she liked to help. She volunteered as a tutor after school and, on Saturdays, she worked at an animal shelter.</w:t>
      </w:r>
    </w:p>
    <w:p w:rsidR="00EB767A" w:rsidRDefault="00EB767A" w:rsidP="00EB767A">
      <w:pPr>
        <w:autoSpaceDE w:val="0"/>
        <w:autoSpaceDN w:val="0"/>
        <w:adjustRightInd w:val="0"/>
        <w:spacing w:after="0" w:line="240" w:lineRule="auto"/>
        <w:rPr>
          <w:rFonts w:ascii="Verdana" w:hAnsi="Verdana" w:cs="Verdana"/>
          <w:color w:val="000000"/>
          <w:sz w:val="24"/>
          <w:szCs w:val="24"/>
        </w:rPr>
      </w:pPr>
    </w:p>
    <w:p w:rsidR="00EB767A" w:rsidRDefault="00EB767A" w:rsidP="00EB767A">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After getting the salt to toss over her shoulder, Jenna and Erica began the walk from the mall back to Jenna’s house. Their route took them through the park, where a soccer game was going on. That meant that</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they</w:t>
      </w:r>
      <w:proofErr w:type="gramEnd"/>
      <w:r>
        <w:rPr>
          <w:rFonts w:ascii="Verdana" w:hAnsi="Verdana" w:cs="Verdana"/>
          <w:color w:val="000000"/>
          <w:sz w:val="24"/>
          <w:szCs w:val="24"/>
        </w:rPr>
        <w:t xml:space="preserve"> had to take a longer route, around the field and past the “ghost” tree. The ghost tree was just a maple tree whose limbs grew in a pattern that looked like arms reaching to the sky. When its leaves fell off, the ends of the branches pointed like sharpened fingers in all directions. It had been called the ghost tree as long as anyone in town could remember. On Halloween, some kids would put streamers in the</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tree</w:t>
      </w:r>
      <w:proofErr w:type="gramEnd"/>
      <w:r>
        <w:rPr>
          <w:rFonts w:ascii="Verdana" w:hAnsi="Verdana" w:cs="Verdana"/>
          <w:color w:val="000000"/>
          <w:sz w:val="24"/>
          <w:szCs w:val="24"/>
        </w:rPr>
        <w:t xml:space="preserve"> to make it look especially spooky. Jenna usually stayed away from</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the</w:t>
      </w:r>
      <w:proofErr w:type="gramEnd"/>
      <w:r>
        <w:rPr>
          <w:rFonts w:ascii="Verdana" w:hAnsi="Verdana" w:cs="Verdana"/>
          <w:color w:val="000000"/>
          <w:sz w:val="24"/>
          <w:szCs w:val="24"/>
        </w:rPr>
        <w:t xml:space="preserve"> tree. It gave her the creeps.</w:t>
      </w:r>
    </w:p>
    <w:p w:rsidR="00EB767A" w:rsidRDefault="00EB767A" w:rsidP="00EB767A">
      <w:pPr>
        <w:autoSpaceDE w:val="0"/>
        <w:autoSpaceDN w:val="0"/>
        <w:adjustRightInd w:val="0"/>
        <w:spacing w:after="0" w:line="240" w:lineRule="auto"/>
        <w:rPr>
          <w:rFonts w:ascii="Verdana" w:hAnsi="Verdana" w:cs="Verdana"/>
          <w:color w:val="000000"/>
          <w:sz w:val="24"/>
          <w:szCs w:val="24"/>
        </w:rPr>
      </w:pPr>
    </w:p>
    <w:p w:rsidR="00EB767A" w:rsidRDefault="00EB767A" w:rsidP="00EB767A">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Jenna quickened her pace. That’s when they heard a small cry. “It’s</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coming</w:t>
      </w:r>
      <w:proofErr w:type="gramEnd"/>
      <w:r>
        <w:rPr>
          <w:rFonts w:ascii="Verdana" w:hAnsi="Verdana" w:cs="Verdana"/>
          <w:color w:val="000000"/>
          <w:sz w:val="24"/>
          <w:szCs w:val="24"/>
        </w:rPr>
        <w:t xml:space="preserve"> from the tree,” Erica said. While Erica went to the base of the</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tree</w:t>
      </w:r>
      <w:proofErr w:type="gramEnd"/>
      <w:r>
        <w:rPr>
          <w:rFonts w:ascii="Verdana" w:hAnsi="Verdana" w:cs="Verdana"/>
          <w:color w:val="000000"/>
          <w:sz w:val="24"/>
          <w:szCs w:val="24"/>
        </w:rPr>
        <w:t>, Jenna held back. “It’s a kitten,” Erica called to her friend. “I can’t</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reach</w:t>
      </w:r>
      <w:proofErr w:type="gramEnd"/>
      <w:r>
        <w:rPr>
          <w:rFonts w:ascii="Verdana" w:hAnsi="Verdana" w:cs="Verdana"/>
          <w:color w:val="000000"/>
          <w:sz w:val="24"/>
          <w:szCs w:val="24"/>
        </w:rPr>
        <w:t xml:space="preserve"> it.” Jenna stepped closer and saw the animal on a low branch. It</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seemed</w:t>
      </w:r>
      <w:proofErr w:type="gramEnd"/>
      <w:r>
        <w:rPr>
          <w:rFonts w:ascii="Verdana" w:hAnsi="Verdana" w:cs="Verdana"/>
          <w:color w:val="000000"/>
          <w:sz w:val="24"/>
          <w:szCs w:val="24"/>
        </w:rPr>
        <w:t xml:space="preserve"> scared. “If you cup your hands, I can climb up and get it,” she</w:t>
      </w:r>
    </w:p>
    <w:p w:rsidR="00EB767A" w:rsidRDefault="00EB767A" w:rsidP="00EB767A">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said</w:t>
      </w:r>
      <w:proofErr w:type="gramEnd"/>
      <w:r>
        <w:rPr>
          <w:rFonts w:ascii="Verdana" w:hAnsi="Verdana" w:cs="Verdana"/>
          <w:color w:val="000000"/>
          <w:sz w:val="24"/>
          <w:szCs w:val="24"/>
        </w:rPr>
        <w:t>. Erica was surprised to see Jenna reach for the black cat.</w:t>
      </w:r>
    </w:p>
    <w:p w:rsidR="00EB767A" w:rsidRDefault="00EB767A" w:rsidP="00EB767A">
      <w:pPr>
        <w:autoSpaceDE w:val="0"/>
        <w:autoSpaceDN w:val="0"/>
        <w:adjustRightInd w:val="0"/>
        <w:spacing w:after="0" w:line="240" w:lineRule="auto"/>
        <w:rPr>
          <w:rFonts w:ascii="Verdana" w:hAnsi="Verdana" w:cs="Verdana"/>
          <w:color w:val="000000"/>
          <w:sz w:val="24"/>
          <w:szCs w:val="24"/>
        </w:rPr>
      </w:pPr>
    </w:p>
    <w:p w:rsidR="00EB767A" w:rsidRDefault="00EB767A" w:rsidP="00EB767A">
      <w:pPr>
        <w:autoSpaceDE w:val="0"/>
        <w:autoSpaceDN w:val="0"/>
        <w:adjustRightInd w:val="0"/>
        <w:spacing w:after="0" w:line="240" w:lineRule="auto"/>
        <w:rPr>
          <w:rFonts w:ascii="Verdana" w:hAnsi="Verdana" w:cs="Verdana"/>
          <w:color w:val="000000"/>
          <w:sz w:val="24"/>
          <w:szCs w:val="24"/>
        </w:rPr>
      </w:pPr>
    </w:p>
    <w:p w:rsidR="00EB767A" w:rsidRDefault="00EB767A" w:rsidP="00EB767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13"/>
          <w:szCs w:val="13"/>
        </w:rPr>
        <w:t xml:space="preserve">1 </w:t>
      </w:r>
      <w:r>
        <w:rPr>
          <w:rFonts w:ascii="Times New Roman" w:hAnsi="Times New Roman" w:cs="Times New Roman"/>
          <w:b/>
          <w:bCs/>
          <w:color w:val="000000"/>
          <w:sz w:val="20"/>
          <w:szCs w:val="20"/>
        </w:rPr>
        <w:t xml:space="preserve">superstition: </w:t>
      </w:r>
      <w:r>
        <w:rPr>
          <w:rFonts w:ascii="Times New Roman" w:hAnsi="Times New Roman" w:cs="Times New Roman"/>
          <w:color w:val="000000"/>
          <w:sz w:val="20"/>
          <w:szCs w:val="20"/>
        </w:rPr>
        <w:t>a belief or practice resulting from ignorance, fear of the unknown, or trust in magic</w:t>
      </w:r>
    </w:p>
    <w:p w:rsidR="00EB767A" w:rsidRDefault="00EB767A" w:rsidP="00EB767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13"/>
          <w:szCs w:val="13"/>
        </w:rPr>
        <w:t xml:space="preserve">2 </w:t>
      </w:r>
      <w:r>
        <w:rPr>
          <w:rFonts w:ascii="Times New Roman" w:hAnsi="Times New Roman" w:cs="Times New Roman"/>
          <w:b/>
          <w:bCs/>
          <w:color w:val="000000"/>
          <w:sz w:val="20"/>
          <w:szCs w:val="20"/>
        </w:rPr>
        <w:t>slew</w:t>
      </w:r>
      <w:r>
        <w:rPr>
          <w:rFonts w:ascii="Times New Roman" w:hAnsi="Times New Roman" w:cs="Times New Roman"/>
          <w:color w:val="000000"/>
          <w:sz w:val="20"/>
          <w:szCs w:val="20"/>
        </w:rPr>
        <w:t>: a large number</w:t>
      </w:r>
    </w:p>
    <w:p w:rsidR="00EB767A" w:rsidRDefault="00EB767A" w:rsidP="00EB767A">
      <w:pPr>
        <w:rPr>
          <w:rFonts w:ascii="Times New Roman" w:hAnsi="Times New Roman" w:cs="Times New Roman"/>
          <w:color w:val="000000"/>
          <w:sz w:val="20"/>
          <w:szCs w:val="20"/>
        </w:rPr>
      </w:pPr>
      <w:r>
        <w:rPr>
          <w:rFonts w:ascii="Times New Roman" w:hAnsi="Times New Roman" w:cs="Times New Roman"/>
          <w:b/>
          <w:bCs/>
          <w:color w:val="000000"/>
          <w:sz w:val="13"/>
          <w:szCs w:val="13"/>
        </w:rPr>
        <w:t xml:space="preserve">3 </w:t>
      </w:r>
      <w:proofErr w:type="gramStart"/>
      <w:r>
        <w:rPr>
          <w:rFonts w:ascii="Times New Roman" w:hAnsi="Times New Roman" w:cs="Times New Roman"/>
          <w:b/>
          <w:bCs/>
          <w:color w:val="000000"/>
          <w:sz w:val="20"/>
          <w:szCs w:val="20"/>
        </w:rPr>
        <w:t>quirk</w:t>
      </w:r>
      <w:proofErr w:type="gram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an odd personal habit; idiosyncrasy</w:t>
      </w:r>
    </w:p>
    <w:p w:rsidR="00EB767A" w:rsidRDefault="00EB767A">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EB767A" w:rsidRPr="00EB767A" w:rsidRDefault="00EB767A" w:rsidP="00EB767A">
      <w:pPr>
        <w:rPr>
          <w:sz w:val="24"/>
          <w:szCs w:val="24"/>
        </w:rPr>
      </w:pPr>
      <w:r w:rsidRPr="00EB767A">
        <w:rPr>
          <w:sz w:val="24"/>
          <w:szCs w:val="24"/>
        </w:rPr>
        <w:lastRenderedPageBreak/>
        <w:t>1. Erica considers Jenna to be the kind of person who</w:t>
      </w:r>
    </w:p>
    <w:p w:rsidR="00EB767A" w:rsidRPr="00EB767A" w:rsidRDefault="00EB767A" w:rsidP="00EB767A">
      <w:pPr>
        <w:ind w:left="720"/>
        <w:rPr>
          <w:sz w:val="24"/>
          <w:szCs w:val="24"/>
        </w:rPr>
      </w:pPr>
      <w:proofErr w:type="gramStart"/>
      <w:r w:rsidRPr="00EB767A">
        <w:rPr>
          <w:sz w:val="24"/>
          <w:szCs w:val="24"/>
        </w:rPr>
        <w:t>a</w:t>
      </w:r>
      <w:proofErr w:type="gramEnd"/>
      <w:r w:rsidRPr="00EB767A">
        <w:rPr>
          <w:sz w:val="24"/>
          <w:szCs w:val="24"/>
        </w:rPr>
        <w:t>. is proud of her schoolwork.</w:t>
      </w:r>
    </w:p>
    <w:p w:rsidR="00EB767A" w:rsidRPr="00EB767A" w:rsidRDefault="00EB767A" w:rsidP="00EB767A">
      <w:pPr>
        <w:ind w:left="720"/>
        <w:rPr>
          <w:sz w:val="24"/>
          <w:szCs w:val="24"/>
        </w:rPr>
      </w:pPr>
      <w:proofErr w:type="gramStart"/>
      <w:r w:rsidRPr="00EB767A">
        <w:rPr>
          <w:sz w:val="24"/>
          <w:szCs w:val="24"/>
        </w:rPr>
        <w:t>b</w:t>
      </w:r>
      <w:proofErr w:type="gramEnd"/>
      <w:r w:rsidRPr="00EB767A">
        <w:rPr>
          <w:sz w:val="24"/>
          <w:szCs w:val="24"/>
        </w:rPr>
        <w:t>. cannot think straight.</w:t>
      </w:r>
    </w:p>
    <w:p w:rsidR="00EB767A" w:rsidRPr="00EB767A" w:rsidRDefault="00EB767A" w:rsidP="00EB767A">
      <w:pPr>
        <w:ind w:left="720"/>
        <w:rPr>
          <w:sz w:val="24"/>
          <w:szCs w:val="24"/>
        </w:rPr>
      </w:pPr>
      <w:proofErr w:type="gramStart"/>
      <w:r w:rsidRPr="00EB767A">
        <w:rPr>
          <w:sz w:val="24"/>
          <w:szCs w:val="24"/>
        </w:rPr>
        <w:t>c</w:t>
      </w:r>
      <w:proofErr w:type="gramEnd"/>
      <w:r w:rsidRPr="00EB767A">
        <w:rPr>
          <w:sz w:val="24"/>
          <w:szCs w:val="24"/>
        </w:rPr>
        <w:t>. often helps others.</w:t>
      </w:r>
    </w:p>
    <w:p w:rsidR="00EB767A" w:rsidRPr="00EB767A" w:rsidRDefault="00EB767A" w:rsidP="00EB767A">
      <w:pPr>
        <w:ind w:left="720"/>
        <w:rPr>
          <w:sz w:val="24"/>
          <w:szCs w:val="24"/>
        </w:rPr>
      </w:pPr>
      <w:r w:rsidRPr="00EB767A">
        <w:rPr>
          <w:sz w:val="24"/>
          <w:szCs w:val="24"/>
        </w:rPr>
        <w:t>d. doesn’t like soccer.</w:t>
      </w:r>
    </w:p>
    <w:p w:rsidR="00EB767A" w:rsidRPr="00EB767A" w:rsidRDefault="00EB767A" w:rsidP="00EB767A">
      <w:pPr>
        <w:rPr>
          <w:sz w:val="24"/>
          <w:szCs w:val="24"/>
        </w:rPr>
      </w:pPr>
      <w:r w:rsidRPr="00EB767A">
        <w:rPr>
          <w:sz w:val="24"/>
          <w:szCs w:val="24"/>
        </w:rPr>
        <w:t>2. One theme of the story is that</w:t>
      </w:r>
    </w:p>
    <w:p w:rsidR="00EB767A" w:rsidRPr="00EB767A" w:rsidRDefault="00EB767A" w:rsidP="00EB767A">
      <w:pPr>
        <w:ind w:left="720"/>
        <w:rPr>
          <w:sz w:val="24"/>
          <w:szCs w:val="24"/>
        </w:rPr>
      </w:pPr>
      <w:proofErr w:type="gramStart"/>
      <w:r w:rsidRPr="00EB767A">
        <w:rPr>
          <w:sz w:val="24"/>
          <w:szCs w:val="24"/>
        </w:rPr>
        <w:t>a</w:t>
      </w:r>
      <w:proofErr w:type="gramEnd"/>
      <w:r w:rsidRPr="00EB767A">
        <w:rPr>
          <w:sz w:val="24"/>
          <w:szCs w:val="24"/>
        </w:rPr>
        <w:t>. fears can be put aside in an emergency.</w:t>
      </w:r>
    </w:p>
    <w:p w:rsidR="00EB767A" w:rsidRPr="00EB767A" w:rsidRDefault="00EB767A" w:rsidP="00EB767A">
      <w:pPr>
        <w:ind w:left="720"/>
        <w:rPr>
          <w:sz w:val="24"/>
          <w:szCs w:val="24"/>
        </w:rPr>
      </w:pPr>
      <w:proofErr w:type="gramStart"/>
      <w:r w:rsidRPr="00EB767A">
        <w:rPr>
          <w:sz w:val="24"/>
          <w:szCs w:val="24"/>
        </w:rPr>
        <w:t>b</w:t>
      </w:r>
      <w:proofErr w:type="gramEnd"/>
      <w:r w:rsidRPr="00EB767A">
        <w:rPr>
          <w:sz w:val="24"/>
          <w:szCs w:val="24"/>
        </w:rPr>
        <w:t>. bad luck comes in threes.</w:t>
      </w:r>
    </w:p>
    <w:p w:rsidR="00EB767A" w:rsidRPr="00EB767A" w:rsidRDefault="00EB767A" w:rsidP="00EB767A">
      <w:pPr>
        <w:ind w:left="720"/>
        <w:rPr>
          <w:sz w:val="24"/>
          <w:szCs w:val="24"/>
        </w:rPr>
      </w:pPr>
      <w:proofErr w:type="gramStart"/>
      <w:r w:rsidRPr="00EB767A">
        <w:rPr>
          <w:sz w:val="24"/>
          <w:szCs w:val="24"/>
        </w:rPr>
        <w:t>c</w:t>
      </w:r>
      <w:proofErr w:type="gramEnd"/>
      <w:r w:rsidRPr="00EB767A">
        <w:rPr>
          <w:sz w:val="24"/>
          <w:szCs w:val="24"/>
        </w:rPr>
        <w:t>. superstitions are ridiculous.</w:t>
      </w:r>
    </w:p>
    <w:p w:rsidR="00EB767A" w:rsidRPr="00EB767A" w:rsidRDefault="00EB767A" w:rsidP="00EB767A">
      <w:pPr>
        <w:ind w:left="720"/>
        <w:rPr>
          <w:sz w:val="24"/>
          <w:szCs w:val="24"/>
        </w:rPr>
      </w:pPr>
      <w:proofErr w:type="gramStart"/>
      <w:r w:rsidRPr="00EB767A">
        <w:rPr>
          <w:sz w:val="24"/>
          <w:szCs w:val="24"/>
        </w:rPr>
        <w:t>d</w:t>
      </w:r>
      <w:proofErr w:type="gramEnd"/>
      <w:r w:rsidRPr="00EB767A">
        <w:rPr>
          <w:sz w:val="24"/>
          <w:szCs w:val="24"/>
        </w:rPr>
        <w:t>. good friends always help each other.</w:t>
      </w:r>
    </w:p>
    <w:p w:rsidR="00EB767A" w:rsidRPr="00EB767A" w:rsidRDefault="00EB767A" w:rsidP="00EB767A">
      <w:pPr>
        <w:rPr>
          <w:sz w:val="24"/>
          <w:szCs w:val="24"/>
        </w:rPr>
      </w:pPr>
      <w:r w:rsidRPr="00EB767A">
        <w:rPr>
          <w:sz w:val="24"/>
          <w:szCs w:val="24"/>
        </w:rPr>
        <w:t>3. Which of the following sentences supports the theme of the passage?</w:t>
      </w:r>
    </w:p>
    <w:p w:rsidR="00EB767A" w:rsidRPr="00EB767A" w:rsidRDefault="00EB767A" w:rsidP="00EB767A">
      <w:pPr>
        <w:ind w:left="720"/>
        <w:rPr>
          <w:sz w:val="24"/>
          <w:szCs w:val="24"/>
        </w:rPr>
      </w:pPr>
      <w:r w:rsidRPr="00EB767A">
        <w:rPr>
          <w:sz w:val="24"/>
          <w:szCs w:val="24"/>
        </w:rPr>
        <w:t>a. Jenna was afraid of the ghost tree, but she still helped the kitten.</w:t>
      </w:r>
    </w:p>
    <w:p w:rsidR="00EB767A" w:rsidRPr="00EB767A" w:rsidRDefault="00EB767A" w:rsidP="00EB767A">
      <w:pPr>
        <w:ind w:left="720"/>
        <w:rPr>
          <w:sz w:val="24"/>
          <w:szCs w:val="24"/>
        </w:rPr>
      </w:pPr>
      <w:r w:rsidRPr="00EB767A">
        <w:rPr>
          <w:sz w:val="24"/>
          <w:szCs w:val="24"/>
        </w:rPr>
        <w:t>b. Jenna volunteered as a tutor after school and worked at an</w:t>
      </w:r>
      <w:r>
        <w:rPr>
          <w:sz w:val="24"/>
          <w:szCs w:val="24"/>
        </w:rPr>
        <w:t xml:space="preserve"> </w:t>
      </w:r>
      <w:r w:rsidRPr="00EB767A">
        <w:rPr>
          <w:sz w:val="24"/>
          <w:szCs w:val="24"/>
        </w:rPr>
        <w:t>animal shelter.</w:t>
      </w:r>
    </w:p>
    <w:p w:rsidR="00EB767A" w:rsidRPr="00EB767A" w:rsidRDefault="00EB767A" w:rsidP="00EB767A">
      <w:pPr>
        <w:ind w:left="720"/>
        <w:rPr>
          <w:sz w:val="24"/>
          <w:szCs w:val="24"/>
        </w:rPr>
      </w:pPr>
      <w:r w:rsidRPr="00EB767A">
        <w:rPr>
          <w:sz w:val="24"/>
          <w:szCs w:val="24"/>
        </w:rPr>
        <w:t>c. Jenna told Erica to shake salt over her right shoulder after Erica</w:t>
      </w:r>
      <w:r>
        <w:rPr>
          <w:sz w:val="24"/>
          <w:szCs w:val="24"/>
        </w:rPr>
        <w:t xml:space="preserve"> </w:t>
      </w:r>
      <w:r w:rsidRPr="00EB767A">
        <w:rPr>
          <w:sz w:val="24"/>
          <w:szCs w:val="24"/>
        </w:rPr>
        <w:t>walked under a ladder.</w:t>
      </w:r>
    </w:p>
    <w:p w:rsidR="00C161A4" w:rsidRPr="00EB767A" w:rsidRDefault="00EB767A" w:rsidP="00EB767A">
      <w:pPr>
        <w:ind w:left="720"/>
        <w:rPr>
          <w:sz w:val="24"/>
          <w:szCs w:val="24"/>
        </w:rPr>
      </w:pPr>
      <w:r w:rsidRPr="00EB767A">
        <w:rPr>
          <w:sz w:val="24"/>
          <w:szCs w:val="24"/>
        </w:rPr>
        <w:t>d. Jenna wouldn’t wear the same color shirt two days in a row.</w:t>
      </w:r>
    </w:p>
    <w:sectPr w:rsidR="00C161A4" w:rsidRPr="00EB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7A"/>
    <w:rsid w:val="000C1483"/>
    <w:rsid w:val="00280529"/>
    <w:rsid w:val="008E1905"/>
    <w:rsid w:val="00EB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2013-08-31T15:48:00Z</dcterms:created>
  <dcterms:modified xsi:type="dcterms:W3CDTF">2013-08-31T17:33:00Z</dcterms:modified>
</cp:coreProperties>
</file>